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D2E43" w:rsidRPr="00041CF2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о предварительном согласовании предоставления земельного участка</w:t>
      </w:r>
    </w:p>
    <w:p w:rsidR="007D2E43" w:rsidRPr="00041CF2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для индивидуального жилищного строительства, ведения личного подсобного</w:t>
      </w:r>
    </w:p>
    <w:p w:rsidR="007D2E43" w:rsidRPr="00041CF2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хозяйства в границах населенного пункта, садоводства,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для осуществления крестьянским (фермерским) хозяйством его деятельности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почтовый адрес </w:t>
      </w:r>
      <w:r>
        <w:rPr>
          <w:rFonts w:ascii="Courier New" w:eastAsia="Times New Roman" w:hAnsi="Courier New" w:cs="Courier New"/>
          <w:sz w:val="20"/>
          <w:szCs w:val="20"/>
        </w:rPr>
        <w:t xml:space="preserve">и </w:t>
      </w:r>
      <w:r w:rsidRPr="006C4F4F">
        <w:rPr>
          <w:rFonts w:ascii="Courier New" w:eastAsia="Times New Roman" w:hAnsi="Courier New" w:cs="Courier New"/>
          <w:sz w:val="20"/>
          <w:szCs w:val="20"/>
        </w:rPr>
        <w:t>местонахождение - для КФХ)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земельного  участка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w:anchor="P48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w:anchor="P48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расположенный по адресу </w:t>
      </w:r>
      <w:hyperlink w:anchor="P483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в ____________________________________________________________________ </w:t>
      </w:r>
      <w:hyperlink w:anchor="P48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48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(реквизиты решения об изъятии земельного участка для государственных или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муниципальных нужд в случае, если земельный участок предоставляется взамен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 государственных нужд)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0" w:name="P481"/>
      <w:bookmarkEnd w:id="0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" w:name="P482"/>
      <w:bookmarkEnd w:id="1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2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" w:name="P483"/>
      <w:bookmarkEnd w:id="2"/>
      <w:r w:rsidRPr="006C4F4F">
        <w:rPr>
          <w:rFonts w:ascii="Calibri" w:eastAsia="Times New Roman" w:hAnsi="Calibri" w:cs="Calibri"/>
          <w:szCs w:val="20"/>
        </w:rPr>
        <w:lastRenderedPageBreak/>
        <w:t>&lt;3&gt; - указывается при наличии сведений.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3" w:name="P484"/>
      <w:bookmarkEnd w:id="3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4" w:name="P485"/>
      <w:bookmarkEnd w:id="4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596AA0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D2E43" w:rsidRPr="00596AA0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по адресу:</w:t>
            </w:r>
          </w:p>
        </w:tc>
      </w:tr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D2E43" w:rsidRPr="00596AA0" w:rsidTr="009D71F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A553F8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7D2E43" w:rsidRPr="00480DC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pStyle w:val="ConsPlusNonformat"/>
        <w:jc w:val="center"/>
        <w:rPr>
          <w:rFonts w:eastAsia="Times New Roman"/>
        </w:rPr>
      </w:pPr>
      <w:r w:rsidRPr="00074968">
        <w:rPr>
          <w:rFonts w:eastAsia="Times New Roman"/>
        </w:rPr>
        <w:t>Согласие на обработку персональных данных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13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данных", зарегистрирован(а) по адресу: 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Доверенность от "__" ______ _____ г. N ___  (или реквизиты иного документа,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hyperlink r:id="rId14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данных".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"__" _______ _____ г.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7D2E43" w:rsidRDefault="007D2E43" w:rsidP="007D2E43">
      <w:pPr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6C4F4F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7D2E43" w:rsidRPr="00310648" w:rsidRDefault="007D2E43" w:rsidP="007D2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537"/>
      <w:bookmarkEnd w:id="5"/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41CF2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о предоставлении земельного участка для индивидуального жилищного</w:t>
      </w:r>
    </w:p>
    <w:p w:rsidR="007D2E43" w:rsidRPr="00041CF2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строительства, ведения личного подсобного хозяйства в границах населенного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41CF2">
        <w:rPr>
          <w:rFonts w:ascii="Courier New" w:eastAsia="Times New Roman" w:hAnsi="Courier New" w:cs="Courier New"/>
          <w:sz w:val="20"/>
          <w:szCs w:val="20"/>
          <w:highlight w:val="yellow"/>
        </w:rPr>
        <w:t>пункта, садоводства, для осуществлениякрестьянским (фермерским) хозяйством его деятельности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от ___________________________________________________ (далее - заявитель).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почтовый адрес и местонахождение - для КФХ)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____________________, расположенный по адресу </w:t>
      </w:r>
      <w:hyperlink w:anchor="P58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(основание предоставления земельного участка без проведения </w:t>
      </w:r>
      <w:r>
        <w:rPr>
          <w:rFonts w:ascii="Courier New" w:eastAsia="Times New Roman" w:hAnsi="Courier New" w:cs="Courier New"/>
          <w:sz w:val="20"/>
          <w:szCs w:val="20"/>
        </w:rPr>
        <w:t xml:space="preserve">торгов </w:t>
      </w:r>
      <w:r w:rsidRPr="006C4F4F">
        <w:rPr>
          <w:rFonts w:ascii="Courier New" w:eastAsia="Times New Roman" w:hAnsi="Courier New" w:cs="Courier New"/>
          <w:sz w:val="20"/>
          <w:szCs w:val="20"/>
        </w:rPr>
        <w:t>из числа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предусмотренных </w:t>
      </w:r>
      <w:hyperlink r:id="rId1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6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39.6 или </w:t>
      </w:r>
      <w:hyperlink r:id="rId1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(реквизиты решения об утверждении проекта межевания, если образование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(реквизиты решения о предварительном согласовании предоставления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6" w:name="P587"/>
      <w:bookmarkEnd w:id="6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7" w:name="P588"/>
      <w:bookmarkEnd w:id="7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9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8" w:name="P589"/>
      <w:bookmarkEnd w:id="8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9" w:name="P590"/>
      <w:bookmarkEnd w:id="9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0" w:name="P591"/>
      <w:bookmarkEnd w:id="10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7D2E43" w:rsidRPr="006C4F4F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596AA0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D2E43" w:rsidRPr="00596AA0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расположенном по адресу:</w:t>
            </w:r>
          </w:p>
        </w:tc>
      </w:tr>
      <w:tr w:rsidR="007D2E43" w:rsidRPr="00596AA0" w:rsidTr="009D71F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D2E43" w:rsidRPr="00596AA0" w:rsidTr="009D71F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2E43" w:rsidRPr="00596AA0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2E43" w:rsidRPr="00A553F8" w:rsidRDefault="007D2E43" w:rsidP="009D7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7D2E43" w:rsidRPr="001C7FD0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Согласие на обработку персональных данных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20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данных", зарегистрирован(а) по адресу: 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(наименование документа, N, сведения о дате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Доверенность от "__" ______ _____ г. N ___  (или реквизиты иного документа,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hyperlink r:id="rId21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"О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данных".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"__" _______ _____ г.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96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96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43" w:rsidRDefault="007D2E43" w:rsidP="007D2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7D2E43" w:rsidRPr="00074968" w:rsidRDefault="007D2E43" w:rsidP="007D2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(распоряжение, постановление и т.д.)</w:t>
      </w:r>
    </w:p>
    <w:p w:rsidR="007D2E43" w:rsidRPr="00074968" w:rsidRDefault="007D2E43" w:rsidP="007D2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43" w:rsidRPr="00074968" w:rsidRDefault="007D2E43" w:rsidP="007D2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7496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________</w:t>
      </w:r>
    </w:p>
    <w:p w:rsidR="007D2E43" w:rsidRPr="00074968" w:rsidRDefault="007D2E43" w:rsidP="007D2E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74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предварительном согласовании предоставления земельного участка</w:t>
      </w: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2E43" w:rsidRPr="00074968" w:rsidRDefault="007D2E43" w:rsidP="007D2E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74968">
        <w:rPr>
          <w:rFonts w:ascii="Courier New" w:hAnsi="Courier New" w:cs="Courier New"/>
          <w:sz w:val="24"/>
          <w:szCs w:val="24"/>
        </w:rPr>
        <w:t>_______________________</w:t>
      </w: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43" w:rsidRPr="00074968" w:rsidRDefault="007D2E43" w:rsidP="007D2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</w:t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</w:r>
      <w:r w:rsidRPr="00074968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7D2E43" w:rsidRPr="00074968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D2E43" w:rsidRPr="00074968" w:rsidSect="00604D2D">
          <w:pgSz w:w="11905" w:h="16838"/>
          <w:pgMar w:top="0" w:right="850" w:bottom="1134" w:left="1276" w:header="720" w:footer="720" w:gutter="0"/>
          <w:cols w:space="720"/>
          <w:noEndnote/>
        </w:sectPr>
      </w:pP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2E43" w:rsidRPr="00FE54E6" w:rsidRDefault="007D2E43" w:rsidP="007D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16218">
        <w:rPr>
          <w:rFonts w:ascii="Calibri" w:eastAsia="Times New Roman" w:hAnsi="Calibri" w:cs="Calibri"/>
          <w:b/>
          <w:szCs w:val="20"/>
        </w:rPr>
        <w:t>БЛОК-СХЕМА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E162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>
        <w:rPr>
          <w:rFonts w:ascii="Calibri" w:eastAsia="Times New Roman" w:hAnsi="Calibri" w:cs="Calibri"/>
          <w:b/>
          <w:szCs w:val="20"/>
        </w:rPr>
        <w:t>МУНИЦИПАЛЬ</w:t>
      </w:r>
      <w:r w:rsidRPr="00E16218">
        <w:rPr>
          <w:rFonts w:ascii="Calibri" w:eastAsia="Times New Roman" w:hAnsi="Calibri" w:cs="Calibri"/>
          <w:b/>
          <w:szCs w:val="20"/>
        </w:rPr>
        <w:t>НОЙ УСЛУГИ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 xml:space="preserve">│      Обращение заявителя за предоставлением </w:t>
      </w:r>
      <w:r>
        <w:rPr>
          <w:rFonts w:ascii="Courier New" w:eastAsia="Times New Roman" w:hAnsi="Courier New" w:cs="Courier New"/>
          <w:sz w:val="20"/>
          <w:szCs w:val="20"/>
        </w:rPr>
        <w:t>муниципаль</w:t>
      </w:r>
      <w:r w:rsidRPr="00E16218">
        <w:rPr>
          <w:rFonts w:ascii="Courier New" w:eastAsia="Times New Roman" w:hAnsi="Courier New" w:cs="Courier New"/>
          <w:sz w:val="20"/>
          <w:szCs w:val="20"/>
        </w:rPr>
        <w:t>ной услуги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┌──────────────────────┬───┴──────────────┬───────────────┐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\/                     \/                 \/              \/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 ┌──────────────────┐  ┌─────────────┐  ┌────────────┤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Администрация   │  │По почте │  │     МФЦ     │  │ПГУ ЛО/ЕПГУ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└─────────┬────────┘  └──────┬──────┘  └──────┬─────┤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          └───────────────┬──┴────────────────┘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                          \/      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┌───────────────────────────────────────────────────┤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│Передача заявления и прилагаемых к нему документов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│                  в Администрацию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├────────┬─────────┘  └──────────────────────────┬────────────────────────┤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└───────────────────────────┬───────────┘      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                  \/                 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 xml:space="preserve">│      Регистрация заявления и прилагаемых к нему документов - 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 д</w:t>
      </w:r>
      <w:r>
        <w:rPr>
          <w:rFonts w:ascii="Courier New" w:eastAsia="Times New Roman" w:hAnsi="Courier New" w:cs="Courier New"/>
          <w:sz w:val="20"/>
          <w:szCs w:val="20"/>
        </w:rPr>
        <w:t>ень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                  \/                 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прилагаемых к нему документов - 1</w:t>
      </w:r>
      <w:r>
        <w:rPr>
          <w:rFonts w:ascii="Courier New" w:eastAsia="Times New Roman" w:hAnsi="Courier New" w:cs="Courier New"/>
          <w:sz w:val="20"/>
          <w:szCs w:val="20"/>
        </w:rPr>
        <w:t>4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 дней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┌──────────────────────────┴───────────────────┐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\/                                             \/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                     ┌───────────────────────────────┤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Документы поданы │                     ┌┤    Документы поданы в полном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│не в полном объеме│                     ││             объеме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├─────────┬────────┘                     │└───────────────┬───────────────┤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\/                             │                \/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├──────────────────┐ ┌────────────────┐  │  ┌─────────────────────────────┤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Уведомление об  │ │  Поступление   │&lt;─┼──┤  Опубликование извещения в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отказе в     │ │  заявлений от  │  │  │       течение 30 дней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предоставлении  │ │      иных      │  │  └─────────────┬───────────────┤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услуги      │ │заинтересованных│  │                \/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│      лиц       │  │   ┌─────────────────────────┐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└───────┬────────┘  │   │ Отсутствие заявлений от │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│&lt;────────┘           │   │иных заинтересованных лиц│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│&lt;───────────────┐    │   └────────────┬────────────┘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│                │    \/               \/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├─────────┬────────┘                │  ┌──────────────────────────────────┤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│                         └──┤    Принятие решения - 10 дней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│                            └─────────────────┬────────────────┤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\/                                             \/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 xml:space="preserve">│  │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Выдача результата 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- </w:t>
      </w:r>
      <w:r>
        <w:rPr>
          <w:rFonts w:ascii="Courier New" w:eastAsia="Times New Roman" w:hAnsi="Courier New" w:cs="Courier New"/>
          <w:sz w:val="20"/>
          <w:szCs w:val="20"/>
        </w:rPr>
        <w:t>1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 д</w:t>
      </w:r>
      <w:r>
        <w:rPr>
          <w:rFonts w:ascii="Courier New" w:eastAsia="Times New Roman" w:hAnsi="Courier New" w:cs="Courier New"/>
          <w:sz w:val="20"/>
          <w:szCs w:val="20"/>
        </w:rPr>
        <w:t xml:space="preserve">ень          </w:t>
      </w:r>
      <w:r w:rsidRPr="00E16218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└──────────────────────────────────────────────────────────────────────┤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  │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162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2E43" w:rsidRPr="00E16218" w:rsidRDefault="007D2E43" w:rsidP="007D2E4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7D2E43" w:rsidRDefault="007D2E43" w:rsidP="007D2E43">
      <w:pPr>
        <w:rPr>
          <w:rFonts w:ascii="Times New Roman" w:hAnsi="Times New Roman" w:cs="Times New Roman"/>
          <w:sz w:val="28"/>
          <w:szCs w:val="28"/>
        </w:rPr>
      </w:pPr>
    </w:p>
    <w:p w:rsidR="00A124D8" w:rsidRPr="007D2E43" w:rsidRDefault="00A124D8" w:rsidP="007D2E43">
      <w:pPr>
        <w:rPr>
          <w:szCs w:val="28"/>
        </w:rPr>
      </w:pPr>
    </w:p>
    <w:sectPr w:rsidR="00A124D8" w:rsidRPr="007D2E43" w:rsidSect="00FE54E6">
      <w:headerReference w:type="default" r:id="rId22"/>
      <w:footerReference w:type="firs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7D" w:rsidRDefault="007B377D" w:rsidP="006541E2">
      <w:pPr>
        <w:spacing w:after="0" w:line="240" w:lineRule="auto"/>
      </w:pPr>
      <w:r>
        <w:separator/>
      </w:r>
    </w:p>
  </w:endnote>
  <w:endnote w:type="continuationSeparator" w:id="1">
    <w:p w:rsidR="007B377D" w:rsidRDefault="007B377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oonligh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E167F9" w:rsidRDefault="003759E6">
        <w:pPr>
          <w:pStyle w:val="a8"/>
          <w:jc w:val="center"/>
        </w:pPr>
        <w:fldSimple w:instr="PAGE   \* MERGEFORMAT">
          <w:r w:rsidR="007D2E43">
            <w:rPr>
              <w:noProof/>
            </w:rPr>
            <w:t>6</w:t>
          </w:r>
        </w:fldSimple>
      </w:p>
    </w:sdtContent>
  </w:sdt>
  <w:p w:rsidR="00E167F9" w:rsidRDefault="00E167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7D" w:rsidRDefault="007B377D" w:rsidP="006541E2">
      <w:pPr>
        <w:spacing w:after="0" w:line="240" w:lineRule="auto"/>
      </w:pPr>
      <w:r>
        <w:separator/>
      </w:r>
    </w:p>
  </w:footnote>
  <w:footnote w:type="continuationSeparator" w:id="1">
    <w:p w:rsidR="007B377D" w:rsidRDefault="007B377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F9" w:rsidRDefault="00E167F9">
    <w:pPr>
      <w:pStyle w:val="a6"/>
      <w:jc w:val="right"/>
    </w:pPr>
  </w:p>
  <w:p w:rsidR="00E167F9" w:rsidRDefault="00E167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0C8"/>
    <w:rsid w:val="00004215"/>
    <w:rsid w:val="0003090F"/>
    <w:rsid w:val="00034350"/>
    <w:rsid w:val="00041CF2"/>
    <w:rsid w:val="000448F3"/>
    <w:rsid w:val="0005023F"/>
    <w:rsid w:val="00050F21"/>
    <w:rsid w:val="00063C0A"/>
    <w:rsid w:val="00074968"/>
    <w:rsid w:val="00076521"/>
    <w:rsid w:val="00084156"/>
    <w:rsid w:val="0008748C"/>
    <w:rsid w:val="00092126"/>
    <w:rsid w:val="000A011D"/>
    <w:rsid w:val="000B5E71"/>
    <w:rsid w:val="000B64A0"/>
    <w:rsid w:val="000C09FA"/>
    <w:rsid w:val="000C0E15"/>
    <w:rsid w:val="000C2E32"/>
    <w:rsid w:val="000C5018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588"/>
    <w:rsid w:val="00122A51"/>
    <w:rsid w:val="001634B9"/>
    <w:rsid w:val="00167882"/>
    <w:rsid w:val="00172909"/>
    <w:rsid w:val="001812B2"/>
    <w:rsid w:val="0018216A"/>
    <w:rsid w:val="00186DA8"/>
    <w:rsid w:val="00197C47"/>
    <w:rsid w:val="001A124D"/>
    <w:rsid w:val="001A4927"/>
    <w:rsid w:val="001C018B"/>
    <w:rsid w:val="001C7FD0"/>
    <w:rsid w:val="001E5115"/>
    <w:rsid w:val="001F5427"/>
    <w:rsid w:val="001F62A5"/>
    <w:rsid w:val="002015AA"/>
    <w:rsid w:val="00203A9C"/>
    <w:rsid w:val="00204CAC"/>
    <w:rsid w:val="00214FDD"/>
    <w:rsid w:val="00224264"/>
    <w:rsid w:val="002341C2"/>
    <w:rsid w:val="00242F03"/>
    <w:rsid w:val="00244A21"/>
    <w:rsid w:val="00244E69"/>
    <w:rsid w:val="0024504F"/>
    <w:rsid w:val="00247E4A"/>
    <w:rsid w:val="002620D5"/>
    <w:rsid w:val="00265E05"/>
    <w:rsid w:val="00274E87"/>
    <w:rsid w:val="002808AB"/>
    <w:rsid w:val="002862F8"/>
    <w:rsid w:val="0028675C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D767A"/>
    <w:rsid w:val="002E3A80"/>
    <w:rsid w:val="002E6561"/>
    <w:rsid w:val="002F4EA1"/>
    <w:rsid w:val="002F6E19"/>
    <w:rsid w:val="00300899"/>
    <w:rsid w:val="00304C5F"/>
    <w:rsid w:val="00306AFD"/>
    <w:rsid w:val="0031456A"/>
    <w:rsid w:val="00317028"/>
    <w:rsid w:val="00321B19"/>
    <w:rsid w:val="00330581"/>
    <w:rsid w:val="00331F5E"/>
    <w:rsid w:val="00340ADD"/>
    <w:rsid w:val="003525C4"/>
    <w:rsid w:val="0035591D"/>
    <w:rsid w:val="00360270"/>
    <w:rsid w:val="0037166A"/>
    <w:rsid w:val="003759E6"/>
    <w:rsid w:val="003822F2"/>
    <w:rsid w:val="00387408"/>
    <w:rsid w:val="0039575C"/>
    <w:rsid w:val="00397318"/>
    <w:rsid w:val="00397B45"/>
    <w:rsid w:val="003D3FB7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2142E"/>
    <w:rsid w:val="00424E3C"/>
    <w:rsid w:val="0043288B"/>
    <w:rsid w:val="0046334E"/>
    <w:rsid w:val="00467E26"/>
    <w:rsid w:val="00480C28"/>
    <w:rsid w:val="00480DC6"/>
    <w:rsid w:val="004831C6"/>
    <w:rsid w:val="00484114"/>
    <w:rsid w:val="004864BA"/>
    <w:rsid w:val="004940B1"/>
    <w:rsid w:val="004942D4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553A"/>
    <w:rsid w:val="004D249B"/>
    <w:rsid w:val="004D6217"/>
    <w:rsid w:val="004E0F5A"/>
    <w:rsid w:val="004F15FF"/>
    <w:rsid w:val="004F6BC1"/>
    <w:rsid w:val="004F77CD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2504"/>
    <w:rsid w:val="00543854"/>
    <w:rsid w:val="005568CD"/>
    <w:rsid w:val="005568D7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F4FCC"/>
    <w:rsid w:val="005F72D7"/>
    <w:rsid w:val="00602505"/>
    <w:rsid w:val="0060292F"/>
    <w:rsid w:val="00604426"/>
    <w:rsid w:val="006044A5"/>
    <w:rsid w:val="00604D2D"/>
    <w:rsid w:val="0060609F"/>
    <w:rsid w:val="00610870"/>
    <w:rsid w:val="00614F8C"/>
    <w:rsid w:val="00616E6E"/>
    <w:rsid w:val="0063312A"/>
    <w:rsid w:val="00636D02"/>
    <w:rsid w:val="0064439B"/>
    <w:rsid w:val="00647F71"/>
    <w:rsid w:val="006541E2"/>
    <w:rsid w:val="00662A69"/>
    <w:rsid w:val="00670C06"/>
    <w:rsid w:val="00686365"/>
    <w:rsid w:val="00687D30"/>
    <w:rsid w:val="00697FC3"/>
    <w:rsid w:val="006A5119"/>
    <w:rsid w:val="006A690B"/>
    <w:rsid w:val="006C2185"/>
    <w:rsid w:val="006C4F4F"/>
    <w:rsid w:val="006C76BC"/>
    <w:rsid w:val="006D0D95"/>
    <w:rsid w:val="006D4426"/>
    <w:rsid w:val="006D73BD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3180"/>
    <w:rsid w:val="00755CFE"/>
    <w:rsid w:val="00760A70"/>
    <w:rsid w:val="007642DF"/>
    <w:rsid w:val="007834E5"/>
    <w:rsid w:val="0078537B"/>
    <w:rsid w:val="00786945"/>
    <w:rsid w:val="00787B71"/>
    <w:rsid w:val="007948E2"/>
    <w:rsid w:val="007B377D"/>
    <w:rsid w:val="007B7DC6"/>
    <w:rsid w:val="007C5588"/>
    <w:rsid w:val="007C7F4E"/>
    <w:rsid w:val="007D0D09"/>
    <w:rsid w:val="007D2A18"/>
    <w:rsid w:val="007D2E43"/>
    <w:rsid w:val="007D5B22"/>
    <w:rsid w:val="007D6868"/>
    <w:rsid w:val="007E15FD"/>
    <w:rsid w:val="007E37D2"/>
    <w:rsid w:val="007E4F65"/>
    <w:rsid w:val="007F4DBF"/>
    <w:rsid w:val="007F6597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533F4"/>
    <w:rsid w:val="0086457F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B6BBB"/>
    <w:rsid w:val="008C0EA1"/>
    <w:rsid w:val="008D1DFD"/>
    <w:rsid w:val="008D3399"/>
    <w:rsid w:val="008E5C98"/>
    <w:rsid w:val="008E5E76"/>
    <w:rsid w:val="008F2321"/>
    <w:rsid w:val="009124D2"/>
    <w:rsid w:val="00913160"/>
    <w:rsid w:val="009141B0"/>
    <w:rsid w:val="00921B8B"/>
    <w:rsid w:val="00926571"/>
    <w:rsid w:val="00932CBB"/>
    <w:rsid w:val="009666C8"/>
    <w:rsid w:val="00976886"/>
    <w:rsid w:val="009845AB"/>
    <w:rsid w:val="00985EEC"/>
    <w:rsid w:val="00994EFD"/>
    <w:rsid w:val="00995D5F"/>
    <w:rsid w:val="009A4C98"/>
    <w:rsid w:val="009A797B"/>
    <w:rsid w:val="009B0345"/>
    <w:rsid w:val="009C5CCB"/>
    <w:rsid w:val="009D0A2C"/>
    <w:rsid w:val="009D1CD2"/>
    <w:rsid w:val="009D43E2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53F8"/>
    <w:rsid w:val="00A561CC"/>
    <w:rsid w:val="00A61F10"/>
    <w:rsid w:val="00A67430"/>
    <w:rsid w:val="00A70397"/>
    <w:rsid w:val="00A829F2"/>
    <w:rsid w:val="00A853E1"/>
    <w:rsid w:val="00A922CB"/>
    <w:rsid w:val="00AA1338"/>
    <w:rsid w:val="00AC452E"/>
    <w:rsid w:val="00AF1469"/>
    <w:rsid w:val="00AF39D3"/>
    <w:rsid w:val="00B0186A"/>
    <w:rsid w:val="00B038DA"/>
    <w:rsid w:val="00B259BC"/>
    <w:rsid w:val="00B34611"/>
    <w:rsid w:val="00B431B6"/>
    <w:rsid w:val="00B472C3"/>
    <w:rsid w:val="00B51105"/>
    <w:rsid w:val="00B52DF6"/>
    <w:rsid w:val="00B55B4C"/>
    <w:rsid w:val="00B72BD5"/>
    <w:rsid w:val="00B746FE"/>
    <w:rsid w:val="00B74D60"/>
    <w:rsid w:val="00B77080"/>
    <w:rsid w:val="00B846B7"/>
    <w:rsid w:val="00B874E4"/>
    <w:rsid w:val="00BA6D36"/>
    <w:rsid w:val="00BB1410"/>
    <w:rsid w:val="00BD147C"/>
    <w:rsid w:val="00BD7D55"/>
    <w:rsid w:val="00BE2158"/>
    <w:rsid w:val="00BE2D1A"/>
    <w:rsid w:val="00BE5547"/>
    <w:rsid w:val="00BE6389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409C0"/>
    <w:rsid w:val="00C770F1"/>
    <w:rsid w:val="00C771CF"/>
    <w:rsid w:val="00C81FBA"/>
    <w:rsid w:val="00C82B1B"/>
    <w:rsid w:val="00CA5799"/>
    <w:rsid w:val="00CA7215"/>
    <w:rsid w:val="00CB26B9"/>
    <w:rsid w:val="00CB5D56"/>
    <w:rsid w:val="00CB6575"/>
    <w:rsid w:val="00CD34FD"/>
    <w:rsid w:val="00CD53F6"/>
    <w:rsid w:val="00CE4DC0"/>
    <w:rsid w:val="00CE7186"/>
    <w:rsid w:val="00CF0A00"/>
    <w:rsid w:val="00CF52A3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8EF"/>
    <w:rsid w:val="00D6791D"/>
    <w:rsid w:val="00D73840"/>
    <w:rsid w:val="00D75EAF"/>
    <w:rsid w:val="00D81271"/>
    <w:rsid w:val="00D87C66"/>
    <w:rsid w:val="00DA7958"/>
    <w:rsid w:val="00DB2E3E"/>
    <w:rsid w:val="00DB7760"/>
    <w:rsid w:val="00DB7E8D"/>
    <w:rsid w:val="00DC2F3B"/>
    <w:rsid w:val="00DD1142"/>
    <w:rsid w:val="00DD6E4C"/>
    <w:rsid w:val="00DE0FD2"/>
    <w:rsid w:val="00DE5839"/>
    <w:rsid w:val="00DF1D4D"/>
    <w:rsid w:val="00DF1D69"/>
    <w:rsid w:val="00E04E37"/>
    <w:rsid w:val="00E07D0C"/>
    <w:rsid w:val="00E1586B"/>
    <w:rsid w:val="00E16218"/>
    <w:rsid w:val="00E167F9"/>
    <w:rsid w:val="00E178DC"/>
    <w:rsid w:val="00E21BEA"/>
    <w:rsid w:val="00E333D7"/>
    <w:rsid w:val="00E353D8"/>
    <w:rsid w:val="00E61570"/>
    <w:rsid w:val="00E660D3"/>
    <w:rsid w:val="00E71AF7"/>
    <w:rsid w:val="00E76433"/>
    <w:rsid w:val="00E842E6"/>
    <w:rsid w:val="00E90654"/>
    <w:rsid w:val="00E907F8"/>
    <w:rsid w:val="00E96CF8"/>
    <w:rsid w:val="00EA5C4C"/>
    <w:rsid w:val="00EA7B07"/>
    <w:rsid w:val="00EC1B31"/>
    <w:rsid w:val="00EC3253"/>
    <w:rsid w:val="00EC6664"/>
    <w:rsid w:val="00ED2330"/>
    <w:rsid w:val="00ED5246"/>
    <w:rsid w:val="00EF624A"/>
    <w:rsid w:val="00F0074B"/>
    <w:rsid w:val="00F13280"/>
    <w:rsid w:val="00F20FDC"/>
    <w:rsid w:val="00F24163"/>
    <w:rsid w:val="00F30B8A"/>
    <w:rsid w:val="00F3232D"/>
    <w:rsid w:val="00F4758C"/>
    <w:rsid w:val="00F4767E"/>
    <w:rsid w:val="00F63FFA"/>
    <w:rsid w:val="00F66C61"/>
    <w:rsid w:val="00F715EF"/>
    <w:rsid w:val="00F763DF"/>
    <w:rsid w:val="00F777DE"/>
    <w:rsid w:val="00F87710"/>
    <w:rsid w:val="00F87962"/>
    <w:rsid w:val="00F90D73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D1A02QFO" TargetMode="External"/><Relationship Id="rId13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18" Type="http://schemas.openxmlformats.org/officeDocument/2006/relationships/hyperlink" Target="consultantplus://offline/ref=EC952CB1F70DA99B162D97F4ACC069662F6550FDAAAA532907236A85D3DE33872564DD1C1E02Q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52CB1F70DA99B162D97F4ACC069662F6551F4AEA6532907236A85D30DQEO" TargetMode="External"/><Relationship Id="rId17" Type="http://schemas.openxmlformats.org/officeDocument/2006/relationships/hyperlink" Target="consultantplus://offline/ref=EC952CB1F70DA99B162D97F4ACC069662F6550FDAAAA532907236A85D3DE33872564DD1D1F02Q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0FDAAAA532907236A85D3DE33872564DD1D1C02QFO" TargetMode="External"/><Relationship Id="rId20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2CB1F70DA99B162D97F4ACC069662F6550FDAAAA532907236A85D3DE33872564DD1C1E02Q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A02QF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C952CB1F70DA99B162D97F4ACC069662F6550FDAAAA532907236A85D3DE33872564DD1D1F02QDO" TargetMode="External"/><Relationship Id="rId19" Type="http://schemas.openxmlformats.org/officeDocument/2006/relationships/hyperlink" Target="consultantplus://offline/ref=EC952CB1F70DA99B162D97F4ACC069662F6551F4AEA6532907236A85D30DQ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52CB1F70DA99B162D97F4ACC069662F6550FDAAAA532907236A85D3DE33872564DD1D1C02QFO" TargetMode="External"/><Relationship Id="rId14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22" Type="http://schemas.openxmlformats.org/officeDocument/2006/relationships/header" Target="header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7470-2E4C-4F51-9983-9896ED5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lenovo</cp:lastModifiedBy>
  <cp:revision>7</cp:revision>
  <cp:lastPrinted>2015-10-26T13:18:00Z</cp:lastPrinted>
  <dcterms:created xsi:type="dcterms:W3CDTF">2019-02-26T14:25:00Z</dcterms:created>
  <dcterms:modified xsi:type="dcterms:W3CDTF">2019-03-11T11:08:00Z</dcterms:modified>
</cp:coreProperties>
</file>